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6886" w14:textId="77777777" w:rsidR="009F1C59" w:rsidRPr="00F750DA" w:rsidRDefault="009F1C59" w:rsidP="009F1C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1AD9896A" w14:textId="77777777" w:rsidR="009F1C59" w:rsidRDefault="009F1C59" w:rsidP="009F1C59">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Pr>
          <w:rFonts w:asciiTheme="minorHAnsi" w:hAnsiTheme="minorHAnsi" w:cstheme="minorHAnsi"/>
          <w:b/>
          <w:sz w:val="32"/>
          <w:szCs w:val="32"/>
        </w:rPr>
        <w:t xml:space="preserve">Council Committee </w:t>
      </w:r>
      <w:r w:rsidRPr="00675DFA">
        <w:rPr>
          <w:rFonts w:asciiTheme="minorHAnsi" w:hAnsiTheme="minorHAnsi" w:cstheme="minorHAnsi"/>
          <w:b/>
          <w:sz w:val="32"/>
          <w:szCs w:val="32"/>
        </w:rPr>
        <w:t>Meeting</w:t>
      </w:r>
    </w:p>
    <w:p w14:paraId="26796BD8" w14:textId="65B6C92C" w:rsidR="009F1C59" w:rsidRDefault="00001021" w:rsidP="009F1C59">
      <w:pPr>
        <w:jc w:val="center"/>
        <w:rPr>
          <w:rFonts w:asciiTheme="minorHAnsi" w:hAnsiTheme="minorHAnsi" w:cstheme="minorHAnsi"/>
          <w:b/>
          <w:sz w:val="32"/>
          <w:szCs w:val="32"/>
          <w:u w:val="single"/>
        </w:rPr>
      </w:pPr>
      <w:r>
        <w:rPr>
          <w:rFonts w:asciiTheme="minorHAnsi" w:hAnsiTheme="minorHAnsi" w:cstheme="minorHAnsi"/>
          <w:b/>
          <w:sz w:val="32"/>
          <w:szCs w:val="32"/>
          <w:u w:val="single"/>
        </w:rPr>
        <w:t>Wednesday</w:t>
      </w:r>
      <w:r w:rsidR="009F1C59">
        <w:rPr>
          <w:rFonts w:asciiTheme="minorHAnsi" w:hAnsiTheme="minorHAnsi" w:cstheme="minorHAnsi"/>
          <w:b/>
          <w:sz w:val="32"/>
          <w:szCs w:val="32"/>
          <w:u w:val="single"/>
        </w:rPr>
        <w:t xml:space="preserve"> </w:t>
      </w:r>
      <w:r>
        <w:rPr>
          <w:rFonts w:asciiTheme="minorHAnsi" w:hAnsiTheme="minorHAnsi" w:cstheme="minorHAnsi"/>
          <w:b/>
          <w:sz w:val="32"/>
          <w:szCs w:val="32"/>
          <w:u w:val="single"/>
        </w:rPr>
        <w:t>8</w:t>
      </w:r>
      <w:r w:rsidR="00615F2B">
        <w:rPr>
          <w:rFonts w:asciiTheme="minorHAnsi" w:hAnsiTheme="minorHAnsi" w:cstheme="minorHAnsi"/>
          <w:b/>
          <w:sz w:val="32"/>
          <w:szCs w:val="32"/>
          <w:u w:val="single"/>
        </w:rPr>
        <w:t>th</w:t>
      </w:r>
      <w:r w:rsidR="009F1C59">
        <w:rPr>
          <w:rFonts w:asciiTheme="minorHAnsi" w:hAnsiTheme="minorHAnsi" w:cstheme="minorHAnsi"/>
          <w:b/>
          <w:sz w:val="32"/>
          <w:szCs w:val="32"/>
          <w:u w:val="single"/>
        </w:rPr>
        <w:t xml:space="preserve"> </w:t>
      </w:r>
      <w:r>
        <w:rPr>
          <w:rFonts w:asciiTheme="minorHAnsi" w:hAnsiTheme="minorHAnsi" w:cstheme="minorHAnsi"/>
          <w:b/>
          <w:sz w:val="32"/>
          <w:szCs w:val="32"/>
          <w:u w:val="single"/>
        </w:rPr>
        <w:t>Ma</w:t>
      </w:r>
      <w:r w:rsidR="00615F2B">
        <w:rPr>
          <w:rFonts w:asciiTheme="minorHAnsi" w:hAnsiTheme="minorHAnsi" w:cstheme="minorHAnsi"/>
          <w:b/>
          <w:sz w:val="32"/>
          <w:szCs w:val="32"/>
          <w:u w:val="single"/>
        </w:rPr>
        <w:t>y</w:t>
      </w:r>
      <w:r w:rsidR="009F1C59">
        <w:rPr>
          <w:rFonts w:asciiTheme="minorHAnsi" w:hAnsiTheme="minorHAnsi" w:cstheme="minorHAnsi"/>
          <w:b/>
          <w:sz w:val="32"/>
          <w:szCs w:val="32"/>
          <w:u w:val="single"/>
        </w:rPr>
        <w:t xml:space="preserve"> 202</w:t>
      </w:r>
      <w:r w:rsidR="00615F2B">
        <w:rPr>
          <w:rFonts w:asciiTheme="minorHAnsi" w:hAnsiTheme="minorHAnsi" w:cstheme="minorHAnsi"/>
          <w:b/>
          <w:sz w:val="32"/>
          <w:szCs w:val="32"/>
          <w:u w:val="single"/>
        </w:rPr>
        <w:t>4</w:t>
      </w:r>
      <w:r w:rsidR="009F1C59">
        <w:rPr>
          <w:rFonts w:asciiTheme="minorHAnsi" w:hAnsiTheme="minorHAnsi" w:cstheme="minorHAnsi"/>
          <w:b/>
          <w:sz w:val="32"/>
          <w:szCs w:val="32"/>
          <w:u w:val="single"/>
        </w:rPr>
        <w:t xml:space="preserve"> </w:t>
      </w:r>
      <w:r w:rsidR="009F1C59" w:rsidRPr="00244E15">
        <w:rPr>
          <w:rFonts w:asciiTheme="minorHAnsi" w:hAnsiTheme="minorHAnsi" w:cstheme="minorHAnsi"/>
          <w:b/>
          <w:sz w:val="32"/>
          <w:szCs w:val="32"/>
          <w:u w:val="single"/>
        </w:rPr>
        <w:t>at 19:</w:t>
      </w:r>
      <w:r w:rsidR="009F1C59">
        <w:rPr>
          <w:rFonts w:asciiTheme="minorHAnsi" w:hAnsiTheme="minorHAnsi" w:cstheme="minorHAnsi"/>
          <w:b/>
          <w:sz w:val="32"/>
          <w:szCs w:val="32"/>
          <w:u w:val="single"/>
        </w:rPr>
        <w:t>30</w:t>
      </w:r>
      <w:r w:rsidR="009F1C59" w:rsidRPr="00244E15">
        <w:rPr>
          <w:rFonts w:asciiTheme="minorHAnsi" w:hAnsiTheme="minorHAnsi" w:cstheme="minorHAnsi"/>
          <w:b/>
          <w:sz w:val="32"/>
          <w:szCs w:val="32"/>
          <w:u w:val="single"/>
        </w:rPr>
        <w:t xml:space="preserve"> hrs</w:t>
      </w:r>
      <w:r w:rsidR="009F1C59">
        <w:rPr>
          <w:rFonts w:asciiTheme="minorHAnsi" w:hAnsiTheme="minorHAnsi" w:cstheme="minorHAnsi"/>
          <w:b/>
          <w:sz w:val="32"/>
          <w:szCs w:val="32"/>
          <w:u w:val="single"/>
        </w:rPr>
        <w:t xml:space="preserve"> </w:t>
      </w:r>
    </w:p>
    <w:p w14:paraId="1B2B0A1F" w14:textId="77777777" w:rsidR="009F1C59" w:rsidRDefault="009F1C59" w:rsidP="009F1C59">
      <w:pPr>
        <w:jc w:val="center"/>
        <w:rPr>
          <w:rFonts w:asciiTheme="minorHAnsi" w:hAnsiTheme="minorHAnsi" w:cstheme="minorHAnsi"/>
          <w:b/>
          <w:sz w:val="28"/>
          <w:szCs w:val="28"/>
        </w:rPr>
      </w:pPr>
      <w:r>
        <w:rPr>
          <w:rFonts w:asciiTheme="minorHAnsi" w:hAnsiTheme="minorHAnsi" w:cstheme="minorHAnsi"/>
          <w:b/>
          <w:sz w:val="28"/>
          <w:szCs w:val="28"/>
        </w:rPr>
        <w:t xml:space="preserve">Swerford Village Hall </w:t>
      </w:r>
    </w:p>
    <w:p w14:paraId="5D301A22" w14:textId="77777777" w:rsidR="009F1C59" w:rsidRPr="002F0C5B" w:rsidRDefault="009F1C59" w:rsidP="009F1C59">
      <w:pPr>
        <w:jc w:val="center"/>
        <w:rPr>
          <w:rFonts w:asciiTheme="minorHAnsi" w:hAnsiTheme="minorHAnsi" w:cstheme="minorHAnsi"/>
          <w:b/>
          <w:sz w:val="32"/>
          <w:szCs w:val="32"/>
          <w:u w:val="single"/>
        </w:rPr>
      </w:pPr>
      <w:r w:rsidRPr="002F0C5B">
        <w:rPr>
          <w:rFonts w:asciiTheme="minorHAnsi" w:hAnsiTheme="minorHAnsi" w:cstheme="minorHAnsi"/>
          <w:b/>
          <w:sz w:val="32"/>
          <w:szCs w:val="32"/>
          <w:u w:val="single"/>
        </w:rPr>
        <w:t xml:space="preserve">AGENDA </w:t>
      </w:r>
    </w:p>
    <w:p w14:paraId="69970739" w14:textId="77777777" w:rsidR="009F1C59" w:rsidRPr="002F0C5B" w:rsidRDefault="009F1C59" w:rsidP="009F1C59">
      <w:pPr>
        <w:pStyle w:val="ListParagraph"/>
        <w:numPr>
          <w:ilvl w:val="0"/>
          <w:numId w:val="1"/>
        </w:numPr>
        <w:rPr>
          <w:rFonts w:asciiTheme="minorHAnsi" w:hAnsiTheme="minorHAnsi" w:cstheme="minorHAnsi"/>
        </w:rPr>
      </w:pPr>
      <w:r w:rsidRPr="002F0C5B">
        <w:rPr>
          <w:rFonts w:asciiTheme="minorHAnsi" w:hAnsiTheme="minorHAnsi" w:cstheme="minorHAnsi"/>
          <w:b/>
          <w:bCs/>
        </w:rPr>
        <w:t xml:space="preserve">Declarations of Interest.  </w:t>
      </w:r>
    </w:p>
    <w:p w14:paraId="61FD032D" w14:textId="1CC5287C" w:rsidR="009F1C59" w:rsidRPr="002F0C5B" w:rsidRDefault="009F1C59" w:rsidP="009F1C59">
      <w:pPr>
        <w:pStyle w:val="ListParagraph"/>
        <w:numPr>
          <w:ilvl w:val="0"/>
          <w:numId w:val="1"/>
        </w:numPr>
        <w:rPr>
          <w:rFonts w:asciiTheme="minorHAnsi" w:hAnsiTheme="minorHAnsi" w:cstheme="minorHAnsi"/>
        </w:rPr>
      </w:pPr>
      <w:r w:rsidRPr="002F0C5B">
        <w:rPr>
          <w:rFonts w:asciiTheme="minorHAnsi" w:hAnsiTheme="minorHAnsi" w:cstheme="minorHAnsi"/>
          <w:b/>
          <w:bCs/>
        </w:rPr>
        <w:t xml:space="preserve">Apologies for absence. </w:t>
      </w:r>
    </w:p>
    <w:p w14:paraId="7F9D6F79" w14:textId="6B0AAFB4" w:rsidR="009F1C59" w:rsidRPr="002F0C5B" w:rsidRDefault="009F1C59" w:rsidP="009F1C59">
      <w:pPr>
        <w:pStyle w:val="ListParagraph"/>
        <w:numPr>
          <w:ilvl w:val="0"/>
          <w:numId w:val="1"/>
        </w:numPr>
        <w:rPr>
          <w:rFonts w:asciiTheme="minorHAnsi" w:hAnsiTheme="minorHAnsi" w:cstheme="minorHAnsi"/>
        </w:rPr>
      </w:pPr>
      <w:r w:rsidRPr="002F0C5B">
        <w:rPr>
          <w:rFonts w:asciiTheme="minorHAnsi" w:hAnsiTheme="minorHAnsi" w:cstheme="minorHAnsi"/>
          <w:b/>
          <w:bCs/>
        </w:rPr>
        <w:t>Code of Conduct.</w:t>
      </w:r>
    </w:p>
    <w:p w14:paraId="51C9D8C3" w14:textId="46DB5586" w:rsidR="009F1C59" w:rsidRPr="002F0C5B" w:rsidRDefault="009F1C59" w:rsidP="002F0C5B">
      <w:pPr>
        <w:pStyle w:val="ListParagraph"/>
        <w:numPr>
          <w:ilvl w:val="0"/>
          <w:numId w:val="1"/>
        </w:numPr>
        <w:rPr>
          <w:rFonts w:asciiTheme="minorHAnsi" w:hAnsiTheme="minorHAnsi" w:cstheme="minorHAnsi"/>
          <w:b/>
          <w:bCs/>
        </w:rPr>
      </w:pPr>
      <w:r w:rsidRPr="002F0C5B">
        <w:rPr>
          <w:rFonts w:asciiTheme="minorHAnsi" w:hAnsiTheme="minorHAnsi" w:cstheme="minorHAnsi"/>
          <w:b/>
          <w:bCs/>
        </w:rPr>
        <w:t>Approval of minutes:</w:t>
      </w:r>
    </w:p>
    <w:p w14:paraId="72025B8F" w14:textId="31E82034" w:rsidR="009F1C59" w:rsidRPr="002F0C5B" w:rsidRDefault="009F1C59" w:rsidP="009F1C59">
      <w:pPr>
        <w:pStyle w:val="ListParagraph"/>
        <w:ind w:left="1494"/>
        <w:rPr>
          <w:rFonts w:asciiTheme="minorHAnsi" w:hAnsiTheme="minorHAnsi" w:cstheme="minorHAnsi"/>
        </w:rPr>
      </w:pPr>
      <w:r w:rsidRPr="002F0C5B">
        <w:rPr>
          <w:rFonts w:asciiTheme="minorHAnsi" w:hAnsiTheme="minorHAnsi" w:cstheme="minorHAnsi"/>
        </w:rPr>
        <w:t xml:space="preserve">Annual Parish Council Meeting minutes of </w:t>
      </w:r>
      <w:r w:rsidR="00001021">
        <w:rPr>
          <w:rFonts w:asciiTheme="minorHAnsi" w:hAnsiTheme="minorHAnsi" w:cstheme="minorHAnsi"/>
        </w:rPr>
        <w:t>15</w:t>
      </w:r>
      <w:r w:rsidR="00615F2B">
        <w:rPr>
          <w:rFonts w:asciiTheme="minorHAnsi" w:hAnsiTheme="minorHAnsi" w:cstheme="minorHAnsi"/>
        </w:rPr>
        <w:t xml:space="preserve"> </w:t>
      </w:r>
      <w:r w:rsidR="00001021">
        <w:rPr>
          <w:rFonts w:asciiTheme="minorHAnsi" w:hAnsiTheme="minorHAnsi" w:cstheme="minorHAnsi"/>
        </w:rPr>
        <w:t>February</w:t>
      </w:r>
      <w:r w:rsidR="00615F2B">
        <w:rPr>
          <w:rFonts w:asciiTheme="minorHAnsi" w:hAnsiTheme="minorHAnsi" w:cstheme="minorHAnsi"/>
        </w:rPr>
        <w:t xml:space="preserve"> 202</w:t>
      </w:r>
      <w:r w:rsidR="00001021">
        <w:rPr>
          <w:rFonts w:asciiTheme="minorHAnsi" w:hAnsiTheme="minorHAnsi" w:cstheme="minorHAnsi"/>
        </w:rPr>
        <w:t>4</w:t>
      </w:r>
    </w:p>
    <w:p w14:paraId="72967194" w14:textId="12393EB6"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Matters arising:</w:t>
      </w:r>
    </w:p>
    <w:p w14:paraId="29095D75" w14:textId="77777777" w:rsidR="002F0C5B" w:rsidRPr="002F0C5B" w:rsidRDefault="002F0C5B" w:rsidP="002F0C5B">
      <w:pPr>
        <w:pStyle w:val="ListParagraph"/>
        <w:ind w:left="2628"/>
        <w:rPr>
          <w:rFonts w:asciiTheme="minorHAnsi" w:hAnsiTheme="minorHAnsi" w:cstheme="minorHAnsi"/>
        </w:rPr>
      </w:pPr>
    </w:p>
    <w:p w14:paraId="50AED25A" w14:textId="7C78E763" w:rsidR="00460B26" w:rsidRDefault="00460B26" w:rsidP="00460B26">
      <w:pPr>
        <w:pStyle w:val="ListParagraph"/>
        <w:numPr>
          <w:ilvl w:val="1"/>
          <w:numId w:val="1"/>
        </w:numPr>
        <w:rPr>
          <w:rFonts w:asciiTheme="minorHAnsi" w:hAnsiTheme="minorHAnsi" w:cstheme="minorHAnsi"/>
        </w:rPr>
      </w:pPr>
      <w:r w:rsidRPr="002F0C5B">
        <w:rPr>
          <w:rFonts w:asciiTheme="minorHAnsi" w:hAnsiTheme="minorHAnsi" w:cstheme="minorHAnsi"/>
        </w:rPr>
        <w:t>20</w:t>
      </w:r>
      <w:r w:rsidR="00370F84" w:rsidRPr="002F0C5B">
        <w:rPr>
          <w:rFonts w:asciiTheme="minorHAnsi" w:hAnsiTheme="minorHAnsi" w:cstheme="minorHAnsi"/>
        </w:rPr>
        <w:t>MPH</w:t>
      </w:r>
      <w:r w:rsidRPr="002F0C5B">
        <w:rPr>
          <w:rFonts w:asciiTheme="minorHAnsi" w:hAnsiTheme="minorHAnsi" w:cstheme="minorHAnsi"/>
        </w:rPr>
        <w:t xml:space="preserve"> </w:t>
      </w:r>
      <w:r w:rsidR="0002039F" w:rsidRPr="002F0C5B">
        <w:rPr>
          <w:rFonts w:asciiTheme="minorHAnsi" w:hAnsiTheme="minorHAnsi" w:cstheme="minorHAnsi"/>
        </w:rPr>
        <w:t>limit</w:t>
      </w:r>
      <w:r w:rsidR="00616EB5">
        <w:rPr>
          <w:rFonts w:asciiTheme="minorHAnsi" w:hAnsiTheme="minorHAnsi" w:cstheme="minorHAnsi"/>
        </w:rPr>
        <w:t>.</w:t>
      </w:r>
    </w:p>
    <w:p w14:paraId="624D35F4" w14:textId="3C5B411E" w:rsidR="00616EB5" w:rsidRDefault="00616EB5" w:rsidP="00616EB5">
      <w:pPr>
        <w:pStyle w:val="ListParagraph"/>
        <w:numPr>
          <w:ilvl w:val="1"/>
          <w:numId w:val="1"/>
        </w:numPr>
        <w:rPr>
          <w:rFonts w:asciiTheme="minorHAnsi" w:hAnsiTheme="minorHAnsi" w:cstheme="minorHAnsi"/>
        </w:rPr>
      </w:pPr>
      <w:r>
        <w:rPr>
          <w:rFonts w:asciiTheme="minorHAnsi" w:hAnsiTheme="minorHAnsi" w:cstheme="minorHAnsi"/>
        </w:rPr>
        <w:t xml:space="preserve">Dates to be confirmed for </w:t>
      </w:r>
      <w:r w:rsidRPr="00616EB5">
        <w:rPr>
          <w:rFonts w:asciiTheme="minorHAnsi" w:hAnsiTheme="minorHAnsi" w:cstheme="minorHAnsi"/>
        </w:rPr>
        <w:t>Parish Council Meetings and the Annual Parish Assembly for 202</w:t>
      </w:r>
      <w:r>
        <w:rPr>
          <w:rFonts w:asciiTheme="minorHAnsi" w:hAnsiTheme="minorHAnsi" w:cstheme="minorHAnsi"/>
        </w:rPr>
        <w:t>4</w:t>
      </w:r>
      <w:r w:rsidRPr="00616EB5">
        <w:rPr>
          <w:rFonts w:asciiTheme="minorHAnsi" w:hAnsiTheme="minorHAnsi" w:cstheme="minorHAnsi"/>
        </w:rPr>
        <w:t>/2</w:t>
      </w:r>
      <w:r>
        <w:rPr>
          <w:rFonts w:asciiTheme="minorHAnsi" w:hAnsiTheme="minorHAnsi" w:cstheme="minorHAnsi"/>
        </w:rPr>
        <w:t>5</w:t>
      </w:r>
      <w:r w:rsidRPr="00616EB5">
        <w:rPr>
          <w:rFonts w:asciiTheme="minorHAnsi" w:hAnsiTheme="minorHAnsi" w:cstheme="minorHAnsi"/>
        </w:rPr>
        <w:t xml:space="preserve">.  </w:t>
      </w:r>
    </w:p>
    <w:p w14:paraId="3A864D58" w14:textId="21A3551A" w:rsidR="00616EB5" w:rsidRDefault="00616EB5" w:rsidP="00616EB5">
      <w:pPr>
        <w:pStyle w:val="ListParagraph"/>
        <w:ind w:left="2628"/>
        <w:rPr>
          <w:rFonts w:asciiTheme="minorHAnsi" w:hAnsiTheme="minorHAnsi" w:cstheme="minorHAnsi"/>
        </w:rPr>
      </w:pPr>
      <w:r w:rsidRPr="00616EB5">
        <w:rPr>
          <w:rFonts w:asciiTheme="minorHAnsi" w:hAnsiTheme="minorHAnsi" w:cstheme="minorHAnsi"/>
        </w:rPr>
        <w:t xml:space="preserve">This is required to be agreed now. The Annual Parish Assembly (not a Parish Council Meeting) must be held between March 1st and June 1st annually. The Annual Parish Council Meeting must be held in May, except in an Election Year when it has to be held between the fourth and eighteenth day after the election. (Last election - 2023) The dates may be combined.  </w:t>
      </w:r>
    </w:p>
    <w:p w14:paraId="47459448" w14:textId="460A7AA9" w:rsidR="00616EB5" w:rsidRPr="00616EB5" w:rsidRDefault="00616EB5" w:rsidP="00616EB5">
      <w:pPr>
        <w:pStyle w:val="ListParagraph"/>
        <w:numPr>
          <w:ilvl w:val="1"/>
          <w:numId w:val="1"/>
        </w:numPr>
        <w:rPr>
          <w:rFonts w:asciiTheme="minorHAnsi" w:hAnsiTheme="minorHAnsi" w:cstheme="minorHAnsi"/>
        </w:rPr>
      </w:pPr>
      <w:r>
        <w:rPr>
          <w:rFonts w:asciiTheme="minorHAnsi" w:hAnsiTheme="minorHAnsi" w:cstheme="minorHAnsi"/>
        </w:rPr>
        <w:t>New Clerk position</w:t>
      </w:r>
      <w:r w:rsidR="00FF76FF">
        <w:rPr>
          <w:rFonts w:asciiTheme="minorHAnsi" w:hAnsiTheme="minorHAnsi" w:cstheme="minorHAnsi"/>
        </w:rPr>
        <w:t>, or merge with another community.</w:t>
      </w:r>
    </w:p>
    <w:p w14:paraId="66EA90CE" w14:textId="77777777" w:rsidR="00616EB5" w:rsidRPr="002F0C5B" w:rsidRDefault="00616EB5" w:rsidP="00616EB5">
      <w:pPr>
        <w:pStyle w:val="ListParagraph"/>
        <w:ind w:left="2628"/>
        <w:rPr>
          <w:rFonts w:asciiTheme="minorHAnsi" w:hAnsiTheme="minorHAnsi" w:cstheme="minorHAnsi"/>
        </w:rPr>
      </w:pPr>
    </w:p>
    <w:p w14:paraId="4AE9D8F9" w14:textId="7C62E5CB"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Financial Governance:</w:t>
      </w:r>
    </w:p>
    <w:p w14:paraId="70CCC7D6" w14:textId="51AB9FF9" w:rsidR="009F1C59" w:rsidRPr="002F0C5B" w:rsidRDefault="009F1C59" w:rsidP="009F1C59">
      <w:pPr>
        <w:pStyle w:val="ListParagraph"/>
        <w:numPr>
          <w:ilvl w:val="1"/>
          <w:numId w:val="1"/>
        </w:numPr>
        <w:rPr>
          <w:rFonts w:asciiTheme="minorHAnsi" w:hAnsiTheme="minorHAnsi" w:cstheme="minorHAnsi"/>
        </w:rPr>
      </w:pPr>
      <w:r w:rsidRPr="002F0C5B">
        <w:rPr>
          <w:rFonts w:asciiTheme="minorHAnsi" w:hAnsiTheme="minorHAnsi" w:cstheme="minorHAnsi"/>
        </w:rPr>
        <w:t>An up-to-date statement of receipts and payments, actual versus forecast, together with a summary of balances held to be noted.</w:t>
      </w:r>
    </w:p>
    <w:p w14:paraId="40250187" w14:textId="3560EBC3" w:rsidR="009F1C59" w:rsidRPr="002F0C5B" w:rsidRDefault="009F1C59" w:rsidP="009F1C59">
      <w:pPr>
        <w:pStyle w:val="ListParagraph"/>
        <w:numPr>
          <w:ilvl w:val="1"/>
          <w:numId w:val="1"/>
        </w:numPr>
        <w:rPr>
          <w:rFonts w:asciiTheme="minorHAnsi" w:hAnsiTheme="minorHAnsi" w:cstheme="minorHAnsi"/>
        </w:rPr>
      </w:pPr>
      <w:r w:rsidRPr="002F0C5B">
        <w:rPr>
          <w:rFonts w:asciiTheme="minorHAnsi" w:hAnsiTheme="minorHAnsi" w:cstheme="minorHAnsi"/>
        </w:rPr>
        <w:t xml:space="preserve">A list of </w:t>
      </w:r>
      <w:r w:rsidR="002F0C5B" w:rsidRPr="002F0C5B">
        <w:rPr>
          <w:rFonts w:asciiTheme="minorHAnsi" w:hAnsiTheme="minorHAnsi" w:cstheme="minorHAnsi"/>
        </w:rPr>
        <w:t>payments made</w:t>
      </w:r>
      <w:r w:rsidRPr="002F0C5B">
        <w:rPr>
          <w:rFonts w:asciiTheme="minorHAnsi" w:hAnsiTheme="minorHAnsi" w:cstheme="minorHAnsi"/>
        </w:rPr>
        <w:t xml:space="preserve"> since </w:t>
      </w:r>
      <w:r w:rsidR="00616EB5">
        <w:rPr>
          <w:rFonts w:asciiTheme="minorHAnsi" w:hAnsiTheme="minorHAnsi" w:cstheme="minorHAnsi"/>
        </w:rPr>
        <w:t>15</w:t>
      </w:r>
      <w:r w:rsidRPr="002F0C5B">
        <w:rPr>
          <w:rFonts w:asciiTheme="minorHAnsi" w:hAnsiTheme="minorHAnsi" w:cstheme="minorHAnsi"/>
        </w:rPr>
        <w:t xml:space="preserve"> </w:t>
      </w:r>
      <w:r w:rsidR="00616EB5">
        <w:rPr>
          <w:rFonts w:asciiTheme="minorHAnsi" w:hAnsiTheme="minorHAnsi" w:cstheme="minorHAnsi"/>
        </w:rPr>
        <w:t>February</w:t>
      </w:r>
      <w:r w:rsidRPr="002F0C5B">
        <w:rPr>
          <w:rFonts w:asciiTheme="minorHAnsi" w:hAnsiTheme="minorHAnsi" w:cstheme="minorHAnsi"/>
        </w:rPr>
        <w:t xml:space="preserve"> (the last meeting): to be ratified.</w:t>
      </w:r>
    </w:p>
    <w:p w14:paraId="65899E6F" w14:textId="390E2C1D" w:rsidR="009F1C59" w:rsidRPr="002F0C5B" w:rsidRDefault="009F1C59" w:rsidP="009F1C59">
      <w:pPr>
        <w:pStyle w:val="ListParagraph"/>
        <w:numPr>
          <w:ilvl w:val="1"/>
          <w:numId w:val="1"/>
        </w:numPr>
        <w:rPr>
          <w:rFonts w:asciiTheme="minorHAnsi" w:hAnsiTheme="minorHAnsi" w:cstheme="minorHAnsi"/>
        </w:rPr>
      </w:pPr>
      <w:r w:rsidRPr="002F0C5B">
        <w:rPr>
          <w:rFonts w:asciiTheme="minorHAnsi" w:hAnsiTheme="minorHAnsi" w:cstheme="minorHAnsi"/>
        </w:rPr>
        <w:t xml:space="preserve">To note the quarterly reconciliation of bank statements as at </w:t>
      </w:r>
      <w:r w:rsidR="00615F2B">
        <w:rPr>
          <w:rFonts w:asciiTheme="minorHAnsi" w:hAnsiTheme="minorHAnsi" w:cstheme="minorHAnsi"/>
        </w:rPr>
        <w:t>31</w:t>
      </w:r>
      <w:r w:rsidR="00616EB5">
        <w:rPr>
          <w:rFonts w:asciiTheme="minorHAnsi" w:hAnsiTheme="minorHAnsi" w:cstheme="minorHAnsi"/>
        </w:rPr>
        <w:t>MAR</w:t>
      </w:r>
      <w:r w:rsidRPr="002F0C5B">
        <w:rPr>
          <w:rFonts w:asciiTheme="minorHAnsi" w:hAnsiTheme="minorHAnsi" w:cstheme="minorHAnsi"/>
        </w:rPr>
        <w:t>2</w:t>
      </w:r>
      <w:r w:rsidR="00616EB5">
        <w:rPr>
          <w:rFonts w:asciiTheme="minorHAnsi" w:hAnsiTheme="minorHAnsi" w:cstheme="minorHAnsi"/>
        </w:rPr>
        <w:t>4</w:t>
      </w:r>
      <w:r w:rsidRPr="002F0C5B">
        <w:rPr>
          <w:rFonts w:asciiTheme="minorHAnsi" w:hAnsiTheme="minorHAnsi" w:cstheme="minorHAnsi"/>
        </w:rPr>
        <w:t xml:space="preserve"> and minute accordingly. </w:t>
      </w:r>
    </w:p>
    <w:p w14:paraId="63388057" w14:textId="77777777" w:rsidR="00370F84" w:rsidRPr="002F0C5B" w:rsidRDefault="00370F84" w:rsidP="00370F84">
      <w:pPr>
        <w:pStyle w:val="ListParagraph"/>
        <w:ind w:left="2628"/>
        <w:rPr>
          <w:rFonts w:asciiTheme="minorHAnsi" w:hAnsiTheme="minorHAnsi" w:cstheme="minorHAnsi"/>
        </w:rPr>
      </w:pPr>
    </w:p>
    <w:p w14:paraId="1185A8EC" w14:textId="1DEB3D6A"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General Governance:</w:t>
      </w:r>
    </w:p>
    <w:p w14:paraId="649FE08D" w14:textId="2B969A55" w:rsidR="009F1C59" w:rsidRPr="002F0C5B" w:rsidRDefault="001A1C0A" w:rsidP="001A1C0A">
      <w:pPr>
        <w:rPr>
          <w:rFonts w:asciiTheme="minorHAnsi" w:hAnsiTheme="minorHAnsi" w:cstheme="minorHAnsi"/>
        </w:rPr>
      </w:pPr>
      <w:r w:rsidRPr="002F0C5B">
        <w:rPr>
          <w:rFonts w:asciiTheme="minorHAnsi" w:hAnsiTheme="minorHAnsi" w:cstheme="minorHAnsi"/>
        </w:rPr>
        <w:t xml:space="preserve">                            Items which are scheduled for review:</w:t>
      </w:r>
    </w:p>
    <w:p w14:paraId="7F739628" w14:textId="23EC10E3" w:rsidR="00615F2B" w:rsidRPr="00616EB5" w:rsidRDefault="00616EB5" w:rsidP="00616EB5">
      <w:pPr>
        <w:pStyle w:val="ListParagraph"/>
        <w:numPr>
          <w:ilvl w:val="1"/>
          <w:numId w:val="1"/>
        </w:numPr>
        <w:rPr>
          <w:rFonts w:asciiTheme="minorHAnsi" w:hAnsiTheme="minorHAnsi" w:cstheme="minorHAnsi"/>
        </w:rPr>
      </w:pPr>
      <w:r w:rsidRPr="00616EB5">
        <w:rPr>
          <w:rFonts w:asciiTheme="minorHAnsi" w:hAnsiTheme="minorHAnsi" w:cstheme="minorHAnsi"/>
        </w:rPr>
        <w:t>Renewal of Insurance expiring 31MAY2</w:t>
      </w:r>
      <w:r>
        <w:rPr>
          <w:rFonts w:asciiTheme="minorHAnsi" w:hAnsiTheme="minorHAnsi" w:cstheme="minorHAnsi"/>
        </w:rPr>
        <w:t>4</w:t>
      </w:r>
      <w:r w:rsidRPr="00616EB5">
        <w:rPr>
          <w:rFonts w:asciiTheme="minorHAnsi" w:hAnsiTheme="minorHAnsi" w:cstheme="minorHAnsi"/>
        </w:rPr>
        <w:t>. Arranged through broker Galla</w:t>
      </w:r>
      <w:r>
        <w:rPr>
          <w:rFonts w:asciiTheme="minorHAnsi" w:hAnsiTheme="minorHAnsi" w:cstheme="minorHAnsi"/>
        </w:rPr>
        <w:t>g</w:t>
      </w:r>
      <w:r w:rsidRPr="00616EB5">
        <w:rPr>
          <w:rFonts w:asciiTheme="minorHAnsi" w:hAnsiTheme="minorHAnsi" w:cstheme="minorHAnsi"/>
        </w:rPr>
        <w:t>her</w:t>
      </w:r>
      <w:r>
        <w:rPr>
          <w:rFonts w:asciiTheme="minorHAnsi" w:hAnsiTheme="minorHAnsi" w:cstheme="minorHAnsi"/>
        </w:rPr>
        <w:t>.</w:t>
      </w:r>
    </w:p>
    <w:p w14:paraId="25C4E440" w14:textId="77777777" w:rsidR="002F0C5B" w:rsidRPr="002F0C5B" w:rsidRDefault="002F0C5B" w:rsidP="002F0C5B">
      <w:pPr>
        <w:pStyle w:val="ListParagraph"/>
        <w:ind w:left="2628"/>
        <w:rPr>
          <w:rFonts w:asciiTheme="minorHAnsi" w:hAnsiTheme="minorHAnsi" w:cstheme="minorHAnsi"/>
        </w:rPr>
      </w:pPr>
    </w:p>
    <w:p w14:paraId="6A1B9387" w14:textId="4EA8A60C"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Planning Applications:</w:t>
      </w:r>
    </w:p>
    <w:p w14:paraId="024B953A" w14:textId="0B02FBF1" w:rsidR="002F0C5B" w:rsidRPr="00616EB5" w:rsidRDefault="009F1C59" w:rsidP="00616EB5">
      <w:pPr>
        <w:rPr>
          <w:rFonts w:asciiTheme="minorHAnsi" w:hAnsiTheme="minorHAnsi" w:cstheme="minorHAnsi"/>
        </w:rPr>
      </w:pPr>
      <w:r w:rsidRPr="002F0C5B">
        <w:rPr>
          <w:rFonts w:asciiTheme="minorHAnsi" w:hAnsiTheme="minorHAnsi" w:cstheme="minorHAnsi"/>
        </w:rPr>
        <w:t xml:space="preserve">                     The following applications were received and responded to:</w:t>
      </w:r>
    </w:p>
    <w:p w14:paraId="048F5D47" w14:textId="28E761E9" w:rsidR="00616EB5" w:rsidRPr="002F0C5B" w:rsidRDefault="00616EB5" w:rsidP="009F1C59">
      <w:pPr>
        <w:pStyle w:val="ListParagraph"/>
        <w:numPr>
          <w:ilvl w:val="1"/>
          <w:numId w:val="1"/>
        </w:numPr>
        <w:rPr>
          <w:rFonts w:asciiTheme="minorHAnsi" w:hAnsiTheme="minorHAnsi" w:cstheme="minorHAnsi"/>
        </w:rPr>
      </w:pPr>
      <w:r>
        <w:rPr>
          <w:rFonts w:asciiTheme="minorHAnsi" w:hAnsiTheme="minorHAnsi" w:cstheme="minorHAnsi"/>
        </w:rPr>
        <w:t xml:space="preserve">23/01193/FUL Church End. Appealed. </w:t>
      </w:r>
    </w:p>
    <w:p w14:paraId="2265C313" w14:textId="73B02C80"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Playground</w:t>
      </w:r>
    </w:p>
    <w:p w14:paraId="5DEC05BB" w14:textId="67E2FE30" w:rsidR="0002039F" w:rsidRPr="002F0C5B" w:rsidRDefault="002F0C5B" w:rsidP="009F1C59">
      <w:pPr>
        <w:pStyle w:val="ListParagraph"/>
        <w:numPr>
          <w:ilvl w:val="1"/>
          <w:numId w:val="1"/>
        </w:numPr>
        <w:rPr>
          <w:rFonts w:asciiTheme="minorHAnsi" w:hAnsiTheme="minorHAnsi" w:cstheme="minorHAnsi"/>
        </w:rPr>
      </w:pPr>
      <w:r w:rsidRPr="002F0C5B">
        <w:rPr>
          <w:rFonts w:asciiTheme="minorHAnsi" w:hAnsiTheme="minorHAnsi" w:cstheme="minorHAnsi"/>
        </w:rPr>
        <w:t>An update</w:t>
      </w:r>
      <w:r w:rsidR="00FF76FF">
        <w:rPr>
          <w:rFonts w:asciiTheme="minorHAnsi" w:hAnsiTheme="minorHAnsi" w:cstheme="minorHAnsi"/>
        </w:rPr>
        <w:t xml:space="preserve"> and presentation of some options. </w:t>
      </w:r>
    </w:p>
    <w:p w14:paraId="4E8A909E" w14:textId="7AA7CAC8" w:rsidR="009F1C59" w:rsidRDefault="009F1C59" w:rsidP="0002039F">
      <w:pPr>
        <w:pStyle w:val="ListParagraph"/>
        <w:numPr>
          <w:ilvl w:val="1"/>
          <w:numId w:val="1"/>
        </w:numPr>
        <w:rPr>
          <w:rFonts w:asciiTheme="minorHAnsi" w:hAnsiTheme="minorHAnsi" w:cstheme="minorHAnsi"/>
        </w:rPr>
      </w:pPr>
      <w:r w:rsidRPr="002F0C5B">
        <w:rPr>
          <w:rFonts w:asciiTheme="minorHAnsi" w:hAnsiTheme="minorHAnsi" w:cstheme="minorHAnsi"/>
        </w:rPr>
        <w:t>To confirm that monthly visual checks (required for insurance purposes), are being made.</w:t>
      </w:r>
    </w:p>
    <w:p w14:paraId="2F648A9F" w14:textId="11C4AD26"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Village Hall</w:t>
      </w:r>
    </w:p>
    <w:p w14:paraId="413337C3" w14:textId="4FECAD1F" w:rsidR="009F1C59" w:rsidRDefault="009F1C59" w:rsidP="009F1C59">
      <w:pPr>
        <w:pStyle w:val="ListParagraph"/>
        <w:numPr>
          <w:ilvl w:val="1"/>
          <w:numId w:val="1"/>
        </w:numPr>
        <w:rPr>
          <w:rFonts w:asciiTheme="minorHAnsi" w:hAnsiTheme="minorHAnsi" w:cstheme="minorHAnsi"/>
        </w:rPr>
      </w:pPr>
      <w:r w:rsidRPr="002F0C5B">
        <w:rPr>
          <w:rFonts w:asciiTheme="minorHAnsi" w:hAnsiTheme="minorHAnsi" w:cstheme="minorHAnsi"/>
        </w:rPr>
        <w:t>A brief update.</w:t>
      </w:r>
    </w:p>
    <w:p w14:paraId="25C37F47" w14:textId="77777777" w:rsidR="009F1C59" w:rsidRPr="002F0C5B" w:rsidRDefault="009F1C59" w:rsidP="009F1C59">
      <w:pPr>
        <w:pStyle w:val="ListParagraph"/>
        <w:ind w:left="2628"/>
        <w:rPr>
          <w:rFonts w:asciiTheme="minorHAnsi" w:hAnsiTheme="minorHAnsi" w:cstheme="minorHAnsi"/>
        </w:rPr>
      </w:pPr>
    </w:p>
    <w:p w14:paraId="6B287CAD" w14:textId="712EAEEC" w:rsidR="009F1C59" w:rsidRPr="002F0C5B" w:rsidRDefault="009F1C59" w:rsidP="009F1C59">
      <w:pPr>
        <w:pStyle w:val="ListParagraph"/>
        <w:numPr>
          <w:ilvl w:val="0"/>
          <w:numId w:val="1"/>
        </w:numPr>
        <w:rPr>
          <w:rFonts w:asciiTheme="minorHAnsi" w:hAnsiTheme="minorHAnsi" w:cstheme="minorHAnsi"/>
          <w:b/>
          <w:bCs/>
        </w:rPr>
      </w:pPr>
      <w:r w:rsidRPr="002F0C5B">
        <w:rPr>
          <w:rFonts w:asciiTheme="minorHAnsi" w:hAnsiTheme="minorHAnsi" w:cstheme="minorHAnsi"/>
          <w:b/>
          <w:bCs/>
        </w:rPr>
        <w:t>Swerford Charity</w:t>
      </w:r>
    </w:p>
    <w:p w14:paraId="26F98D0C" w14:textId="49A9FD35" w:rsidR="009F1C59" w:rsidRPr="002F0C5B" w:rsidRDefault="009F1C59" w:rsidP="009F1C59">
      <w:pPr>
        <w:pStyle w:val="ListParagraph"/>
        <w:numPr>
          <w:ilvl w:val="1"/>
          <w:numId w:val="1"/>
        </w:numPr>
        <w:rPr>
          <w:rFonts w:asciiTheme="minorHAnsi" w:hAnsiTheme="minorHAnsi" w:cstheme="minorHAnsi"/>
        </w:rPr>
      </w:pPr>
      <w:r w:rsidRPr="002F0C5B">
        <w:rPr>
          <w:rFonts w:asciiTheme="minorHAnsi" w:hAnsiTheme="minorHAnsi" w:cstheme="minorHAnsi"/>
        </w:rPr>
        <w:t xml:space="preserve">An </w:t>
      </w:r>
      <w:r w:rsidR="00615F2B">
        <w:rPr>
          <w:rFonts w:asciiTheme="minorHAnsi" w:hAnsiTheme="minorHAnsi" w:cstheme="minorHAnsi"/>
        </w:rPr>
        <w:t>update.</w:t>
      </w:r>
    </w:p>
    <w:p w14:paraId="383AD527" w14:textId="73EE9B75" w:rsidR="009F1C59" w:rsidRDefault="009F1C59" w:rsidP="009F1C59">
      <w:pPr>
        <w:pStyle w:val="ListParagraph"/>
        <w:numPr>
          <w:ilvl w:val="0"/>
          <w:numId w:val="1"/>
        </w:numPr>
        <w:rPr>
          <w:rFonts w:asciiTheme="minorHAnsi" w:hAnsiTheme="minorHAnsi" w:cstheme="minorHAnsi"/>
          <w:b/>
          <w:bCs/>
        </w:rPr>
      </w:pPr>
      <w:r w:rsidRPr="009F1C59">
        <w:rPr>
          <w:rFonts w:asciiTheme="minorHAnsi" w:hAnsiTheme="minorHAnsi" w:cstheme="minorHAnsi"/>
          <w:b/>
          <w:bCs/>
        </w:rPr>
        <w:t>Any Other Business</w:t>
      </w:r>
    </w:p>
    <w:p w14:paraId="53A4159E" w14:textId="52FECC19" w:rsidR="002A60FF" w:rsidRPr="009F1C59" w:rsidRDefault="002A60FF" w:rsidP="00D848D5">
      <w:pPr>
        <w:pStyle w:val="ListParagraph"/>
        <w:ind w:left="2628"/>
        <w:rPr>
          <w:rFonts w:asciiTheme="minorHAnsi" w:hAnsiTheme="minorHAnsi" w:cstheme="minorHAnsi"/>
          <w:b/>
          <w:bCs/>
        </w:rPr>
      </w:pPr>
      <w:r w:rsidRPr="002A60FF">
        <w:rPr>
          <w:rFonts w:asciiTheme="minorHAnsi" w:hAnsiTheme="minorHAnsi" w:cstheme="minorHAnsi"/>
          <w:b/>
          <w:bCs/>
        </w:rPr>
        <w:tab/>
      </w:r>
      <w:r w:rsidRPr="002A60FF">
        <w:rPr>
          <w:rFonts w:asciiTheme="minorHAnsi" w:hAnsiTheme="minorHAnsi" w:cstheme="minorHAnsi"/>
          <w:b/>
          <w:bCs/>
        </w:rPr>
        <w:tab/>
      </w:r>
      <w:r w:rsidRPr="002A60FF">
        <w:rPr>
          <w:rFonts w:asciiTheme="minorHAnsi" w:hAnsiTheme="minorHAnsi" w:cstheme="minorHAnsi"/>
          <w:b/>
          <w:bCs/>
        </w:rPr>
        <w:tab/>
      </w:r>
      <w:r w:rsidRPr="002A60FF">
        <w:rPr>
          <w:rFonts w:asciiTheme="minorHAnsi" w:hAnsiTheme="minorHAnsi" w:cstheme="minorHAnsi"/>
          <w:b/>
          <w:bCs/>
        </w:rPr>
        <w:tab/>
      </w:r>
      <w:r w:rsidRPr="002A60FF">
        <w:rPr>
          <w:rFonts w:asciiTheme="minorHAnsi" w:hAnsiTheme="minorHAnsi" w:cstheme="minorHAnsi"/>
          <w:b/>
          <w:bCs/>
        </w:rPr>
        <w:tab/>
      </w:r>
      <w:r w:rsidRPr="002A60FF">
        <w:rPr>
          <w:rFonts w:asciiTheme="minorHAnsi" w:hAnsiTheme="minorHAnsi" w:cstheme="minorHAnsi"/>
          <w:b/>
          <w:bCs/>
        </w:rPr>
        <w:tab/>
      </w:r>
      <w:r w:rsidRPr="002A60FF">
        <w:rPr>
          <w:rFonts w:asciiTheme="minorHAnsi" w:hAnsiTheme="minorHAnsi" w:cstheme="minorHAnsi"/>
          <w:b/>
          <w:bCs/>
        </w:rPr>
        <w:tab/>
      </w:r>
    </w:p>
    <w:p w14:paraId="0BF5B2B7" w14:textId="77777777" w:rsidR="009D0E46" w:rsidRPr="009F1C59" w:rsidRDefault="009D0E46" w:rsidP="009D0E46">
      <w:pPr>
        <w:pStyle w:val="ListParagraph"/>
        <w:ind w:left="2628"/>
        <w:rPr>
          <w:rFonts w:asciiTheme="minorHAnsi" w:hAnsiTheme="minorHAnsi" w:cstheme="minorHAnsi"/>
        </w:rPr>
      </w:pPr>
    </w:p>
    <w:p w14:paraId="79168A83" w14:textId="77777777" w:rsidR="009F1C59" w:rsidRPr="009F1C59" w:rsidRDefault="009F1C59" w:rsidP="009F1C59">
      <w:pPr>
        <w:pStyle w:val="ListParagraph"/>
        <w:ind w:left="1494"/>
        <w:rPr>
          <w:rFonts w:asciiTheme="minorHAnsi" w:hAnsiTheme="minorHAnsi" w:cstheme="minorHAnsi"/>
          <w:b/>
          <w:bCs/>
        </w:rPr>
      </w:pPr>
    </w:p>
    <w:p w14:paraId="7FD196E3" w14:textId="77777777" w:rsidR="00370F84" w:rsidRDefault="00370F84"/>
    <w:p w14:paraId="31C8443D" w14:textId="633B8EFA" w:rsidR="00FA794B" w:rsidRDefault="00370F84">
      <w:r>
        <w:t xml:space="preserve">Jarvis Morley, Parish Clerk                                                               </w:t>
      </w:r>
      <w:r w:rsidR="00FF76FF">
        <w:t>7</w:t>
      </w:r>
      <w:r>
        <w:t xml:space="preserve"> </w:t>
      </w:r>
      <w:r w:rsidR="00616EB5">
        <w:t>May</w:t>
      </w:r>
      <w:r>
        <w:t xml:space="preserve"> 202</w:t>
      </w:r>
      <w:r w:rsidR="00615F2B">
        <w:t>4</w:t>
      </w:r>
    </w:p>
    <w:sectPr w:rsidR="00FA7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94947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59"/>
    <w:rsid w:val="00001021"/>
    <w:rsid w:val="0002039F"/>
    <w:rsid w:val="001A1C0A"/>
    <w:rsid w:val="002A60FF"/>
    <w:rsid w:val="002F0C5B"/>
    <w:rsid w:val="00370F84"/>
    <w:rsid w:val="003C5A00"/>
    <w:rsid w:val="00460B26"/>
    <w:rsid w:val="005900F0"/>
    <w:rsid w:val="00615F2B"/>
    <w:rsid w:val="00616EB5"/>
    <w:rsid w:val="00744DA4"/>
    <w:rsid w:val="007910EF"/>
    <w:rsid w:val="008A58AF"/>
    <w:rsid w:val="00915EAB"/>
    <w:rsid w:val="009D0E46"/>
    <w:rsid w:val="009F1C59"/>
    <w:rsid w:val="00A12D97"/>
    <w:rsid w:val="00A66E3F"/>
    <w:rsid w:val="00C66AC4"/>
    <w:rsid w:val="00D01F5A"/>
    <w:rsid w:val="00D848D5"/>
    <w:rsid w:val="00DA2ACA"/>
    <w:rsid w:val="00DD4D9F"/>
    <w:rsid w:val="00EC3F8D"/>
    <w:rsid w:val="00FA794B"/>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5861"/>
  <w15:chartTrackingRefBased/>
  <w15:docId w15:val="{DF33A244-4408-4401-81B2-67445010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59"/>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Morley</dc:creator>
  <cp:keywords/>
  <dc:description/>
  <cp:lastModifiedBy>Jarvis Morley</cp:lastModifiedBy>
  <cp:revision>5</cp:revision>
  <cp:lastPrinted>2024-02-15T13:21:00Z</cp:lastPrinted>
  <dcterms:created xsi:type="dcterms:W3CDTF">2024-05-01T11:00:00Z</dcterms:created>
  <dcterms:modified xsi:type="dcterms:W3CDTF">2024-05-07T12:22:00Z</dcterms:modified>
</cp:coreProperties>
</file>